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51" w:rsidRDefault="009E3451" w:rsidP="008623F8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40"/>
          <w:u w:val="single"/>
        </w:rPr>
      </w:pPr>
      <w:r w:rsidRPr="00062FDF">
        <w:rPr>
          <w:noProof/>
          <w:sz w:val="18"/>
          <w:szCs w:val="18"/>
          <w:lang w:eastAsia="en-AU"/>
        </w:rPr>
        <w:drawing>
          <wp:inline distT="0" distB="0" distL="0" distR="0" wp14:anchorId="0C392204" wp14:editId="06DAAAC1">
            <wp:extent cx="6645910" cy="761972"/>
            <wp:effectExtent l="0" t="0" r="0" b="635"/>
            <wp:docPr id="1" name="Picture 1" descr="http://www.colorectalsa.com.au/wp-content/uploads/2014/09/colorectalSA_logoweb-righ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lorectalsa.com.au/wp-content/uploads/2014/09/colorectalSA_logoweb-right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F8" w:rsidRPr="00062FDF" w:rsidRDefault="009E3451" w:rsidP="00F23451">
      <w:pPr>
        <w:keepNext/>
        <w:keepLines/>
        <w:tabs>
          <w:tab w:val="left" w:pos="4820"/>
        </w:tabs>
        <w:spacing w:before="200" w:after="0"/>
        <w:ind w:firstLine="72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u w:val="single"/>
        </w:rPr>
      </w:pPr>
      <w:r w:rsidRPr="00062FDF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u w:val="single"/>
          <w:shd w:val="clear" w:color="auto" w:fill="DBE5F1" w:themeFill="accent1" w:themeFillTint="33"/>
        </w:rPr>
        <w:t xml:space="preserve"> HIGH </w:t>
      </w:r>
      <w:r w:rsidR="00F23451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u w:val="single"/>
          <w:shd w:val="clear" w:color="auto" w:fill="DBE5F1" w:themeFill="accent1" w:themeFillTint="33"/>
        </w:rPr>
        <w:t>FIBRE DIET</w:t>
      </w:r>
      <w:r w:rsidR="00317C4F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u w:val="single"/>
          <w:shd w:val="clear" w:color="auto" w:fill="DBE5F1" w:themeFill="accent1" w:themeFillTint="33"/>
        </w:rPr>
        <w:t xml:space="preserve">    </w:t>
      </w:r>
    </w:p>
    <w:p w:rsidR="008623F8" w:rsidRPr="008623F8" w:rsidRDefault="008623F8" w:rsidP="008623F8">
      <w:pPr>
        <w:spacing w:after="0" w:line="240" w:lineRule="auto"/>
        <w:ind w:firstLine="720"/>
        <w:rPr>
          <w:sz w:val="16"/>
          <w:szCs w:val="16"/>
        </w:rPr>
      </w:pPr>
      <w:r w:rsidRPr="008623F8">
        <w:tab/>
      </w:r>
      <w:r w:rsidRPr="008623F8">
        <w:tab/>
      </w:r>
    </w:p>
    <w:tbl>
      <w:tblPr>
        <w:tblStyle w:val="TableGrid"/>
        <w:tblW w:w="138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686"/>
        <w:gridCol w:w="3544"/>
      </w:tblGrid>
      <w:tr w:rsidR="008041ED" w:rsidRPr="00062FDF" w:rsidTr="00241A66">
        <w:trPr>
          <w:trHeight w:val="547"/>
        </w:trPr>
        <w:tc>
          <w:tcPr>
            <w:tcW w:w="3261" w:type="dxa"/>
            <w:shd w:val="clear" w:color="auto" w:fill="DBE5F1" w:themeFill="accent1" w:themeFillTint="33"/>
          </w:tcPr>
          <w:p w:rsidR="00F23451" w:rsidRPr="00062FDF" w:rsidRDefault="00F23451" w:rsidP="000434CE">
            <w:pPr>
              <w:jc w:val="center"/>
            </w:pPr>
            <w:r w:rsidRPr="00062FDF">
              <w:t>BREAD AND CEREAL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F23451" w:rsidRPr="00062FDF" w:rsidRDefault="00F23451" w:rsidP="000434CE">
            <w:pPr>
              <w:jc w:val="center"/>
            </w:pPr>
            <w:r w:rsidRPr="00062FDF">
              <w:t>VEGETABLES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F23451" w:rsidRPr="00062FDF" w:rsidRDefault="00F23451" w:rsidP="000434CE">
            <w:pPr>
              <w:jc w:val="center"/>
            </w:pPr>
            <w:r w:rsidRPr="00062FDF">
              <w:t>FRUIT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F23451" w:rsidRPr="00062FDF" w:rsidRDefault="0041143E" w:rsidP="000434CE">
            <w:pPr>
              <w:jc w:val="center"/>
            </w:pPr>
            <w:r>
              <w:t>OTHER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 xml:space="preserve">Wholegrain Cereals – </w:t>
            </w:r>
            <w:r w:rsidR="008041ED">
              <w:rPr>
                <w:sz w:val="18"/>
                <w:szCs w:val="18"/>
              </w:rPr>
              <w:t xml:space="preserve">Oats, </w:t>
            </w:r>
            <w:r w:rsidRPr="00062FDF">
              <w:rPr>
                <w:sz w:val="18"/>
                <w:szCs w:val="18"/>
              </w:rPr>
              <w:t xml:space="preserve">Porridge, Bran, </w:t>
            </w:r>
            <w:proofErr w:type="spellStart"/>
            <w:r w:rsidRPr="00062FDF">
              <w:rPr>
                <w:sz w:val="18"/>
                <w:szCs w:val="18"/>
              </w:rPr>
              <w:t>Weetbix</w:t>
            </w:r>
            <w:proofErr w:type="spellEnd"/>
            <w:r w:rsidRPr="00062FDF">
              <w:rPr>
                <w:sz w:val="18"/>
                <w:szCs w:val="18"/>
              </w:rPr>
              <w:t>, Sultana Bran, Just Right</w:t>
            </w:r>
          </w:p>
        </w:tc>
        <w:tc>
          <w:tcPr>
            <w:tcW w:w="3402" w:type="dxa"/>
          </w:tcPr>
          <w:p w:rsidR="0041143E" w:rsidRPr="00062FDF" w:rsidRDefault="0041143E" w:rsidP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 xml:space="preserve">Stringy and Woody Vegetable Skins, Husks and Peels 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Fibrous Fruits, Skins, Piths, Seeds and Stalks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Nuts</w:t>
            </w:r>
            <w:r>
              <w:rPr>
                <w:sz w:val="18"/>
                <w:szCs w:val="18"/>
              </w:rPr>
              <w:t xml:space="preserve"> – almond, cashews, peanuts, pistachios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Wholegrain Bread</w:t>
            </w:r>
            <w:r>
              <w:rPr>
                <w:sz w:val="18"/>
                <w:szCs w:val="18"/>
              </w:rPr>
              <w:t xml:space="preserve"> – wholemeal and multigrain</w:t>
            </w: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Leafy green – kale, </w:t>
            </w:r>
            <w:proofErr w:type="spellStart"/>
            <w:r>
              <w:rPr>
                <w:sz w:val="18"/>
                <w:szCs w:val="18"/>
              </w:rPr>
              <w:t>silverbeet</w:t>
            </w:r>
            <w:proofErr w:type="spellEnd"/>
            <w:r>
              <w:rPr>
                <w:sz w:val="18"/>
                <w:szCs w:val="18"/>
              </w:rPr>
              <w:t>, spinach, lettuce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Stone Fruit – Nectarines, Peach, Apricot, Plums</w:t>
            </w:r>
          </w:p>
        </w:tc>
        <w:tc>
          <w:tcPr>
            <w:tcW w:w="3544" w:type="dxa"/>
          </w:tcPr>
          <w:p w:rsidR="0041143E" w:rsidRPr="00062FDF" w:rsidRDefault="0041143E" w:rsidP="008041ED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Seeds</w:t>
            </w:r>
            <w:r>
              <w:rPr>
                <w:sz w:val="18"/>
                <w:szCs w:val="18"/>
              </w:rPr>
              <w:t xml:space="preserve"> – pumpkin, sunflower, , flaxseed, chia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Unprocessed Bran</w:t>
            </w: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Stringy Beans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 xml:space="preserve">Citrus </w:t>
            </w:r>
            <w:r>
              <w:rPr>
                <w:sz w:val="18"/>
                <w:szCs w:val="18"/>
              </w:rPr>
              <w:t>(oranges, mandarin, l</w:t>
            </w:r>
            <w:r w:rsidRPr="00062FDF">
              <w:rPr>
                <w:sz w:val="18"/>
                <w:szCs w:val="18"/>
              </w:rPr>
              <w:t>emon)</w:t>
            </w:r>
          </w:p>
        </w:tc>
        <w:tc>
          <w:tcPr>
            <w:tcW w:w="3544" w:type="dxa"/>
          </w:tcPr>
          <w:p w:rsidR="0041143E" w:rsidRPr="00062FDF" w:rsidRDefault="0041143E" w:rsidP="0080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Beans – broad beans, kidney beans, 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Wholemeal Pasta</w:t>
            </w: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Broccoli/Cauliflower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Persimmons</w:t>
            </w:r>
          </w:p>
        </w:tc>
        <w:tc>
          <w:tcPr>
            <w:tcW w:w="3544" w:type="dxa"/>
          </w:tcPr>
          <w:p w:rsidR="0041143E" w:rsidRPr="00062FDF" w:rsidRDefault="0080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Wholemeal Flour</w:t>
            </w: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Cabbage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Grapes</w:t>
            </w:r>
          </w:p>
        </w:tc>
        <w:tc>
          <w:tcPr>
            <w:tcW w:w="3544" w:type="dxa"/>
          </w:tcPr>
          <w:p w:rsidR="0041143E" w:rsidRPr="00062FDF" w:rsidRDefault="0080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Quinoa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Brown Rice</w:t>
            </w: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Celery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Dried Fruit</w:t>
            </w:r>
          </w:p>
        </w:tc>
        <w:tc>
          <w:tcPr>
            <w:tcW w:w="3544" w:type="dxa"/>
          </w:tcPr>
          <w:p w:rsidR="0041143E" w:rsidRPr="00062FDF" w:rsidRDefault="0080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Lentils</w:t>
            </w: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proofErr w:type="spellStart"/>
            <w:r w:rsidRPr="00062FDF">
              <w:rPr>
                <w:sz w:val="18"/>
                <w:szCs w:val="18"/>
              </w:rPr>
              <w:t>Wheatgerm</w:t>
            </w:r>
            <w:proofErr w:type="spellEnd"/>
          </w:p>
        </w:tc>
        <w:tc>
          <w:tcPr>
            <w:tcW w:w="3402" w:type="dxa"/>
          </w:tcPr>
          <w:p w:rsidR="0041143E" w:rsidRPr="00062FDF" w:rsidRDefault="0041143E" w:rsidP="00F23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Peas</w:t>
            </w:r>
            <w:r w:rsidRPr="00062F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Rhubarb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F23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Sweet </w:t>
            </w:r>
            <w:r w:rsidRPr="00062FDF">
              <w:rPr>
                <w:sz w:val="18"/>
                <w:szCs w:val="18"/>
              </w:rPr>
              <w:t>Corn</w:t>
            </w:r>
            <w:r>
              <w:rPr>
                <w:sz w:val="18"/>
                <w:szCs w:val="18"/>
              </w:rPr>
              <w:t>, Pop corn</w:t>
            </w:r>
          </w:p>
        </w:tc>
        <w:tc>
          <w:tcPr>
            <w:tcW w:w="3686" w:type="dxa"/>
          </w:tcPr>
          <w:p w:rsidR="0041143E" w:rsidRPr="00062FDF" w:rsidRDefault="0041143E" w:rsidP="00241A66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Berries</w:t>
            </w:r>
            <w:r>
              <w:rPr>
                <w:sz w:val="18"/>
                <w:szCs w:val="18"/>
              </w:rPr>
              <w:t xml:space="preserve"> </w:t>
            </w:r>
            <w:r w:rsidR="00241A6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raspberries</w:t>
            </w:r>
            <w:r w:rsidR="00241A66">
              <w:rPr>
                <w:sz w:val="18"/>
                <w:szCs w:val="18"/>
              </w:rPr>
              <w:t xml:space="preserve">, strawberries, </w:t>
            </w:r>
            <w:bookmarkStart w:id="0" w:name="_GoBack"/>
            <w:bookmarkEnd w:id="0"/>
            <w:r w:rsidR="00241A66">
              <w:rPr>
                <w:sz w:val="18"/>
                <w:szCs w:val="18"/>
              </w:rPr>
              <w:t>blueberries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Psyllium</w:t>
            </w:r>
            <w:r w:rsidR="008041ED">
              <w:rPr>
                <w:sz w:val="18"/>
                <w:szCs w:val="18"/>
              </w:rPr>
              <w:t xml:space="preserve"> husk </w:t>
            </w:r>
            <w:r w:rsidRPr="00062FDF">
              <w:rPr>
                <w:sz w:val="18"/>
                <w:szCs w:val="18"/>
              </w:rPr>
              <w:t>/Metamucil</w:t>
            </w:r>
            <w:r>
              <w:rPr>
                <w:sz w:val="18"/>
                <w:szCs w:val="18"/>
              </w:rPr>
              <w:t>/Benefibre</w:t>
            </w: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proofErr w:type="spellStart"/>
            <w:r w:rsidRPr="00062FDF">
              <w:rPr>
                <w:sz w:val="18"/>
                <w:szCs w:val="18"/>
              </w:rPr>
              <w:t>Brussell</w:t>
            </w:r>
            <w:proofErr w:type="spellEnd"/>
            <w:r w:rsidRPr="00062FDF">
              <w:rPr>
                <w:sz w:val="18"/>
                <w:szCs w:val="18"/>
              </w:rPr>
              <w:t xml:space="preserve"> Sprouts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Figs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F23451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Asparagus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Pineapple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F23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Cucumber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Kiwi Fruit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Parsnips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Coconut</w:t>
            </w: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Mushrooms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Bean Shoots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  <w:tr w:rsidR="008041ED" w:rsidRPr="00062FDF" w:rsidTr="00241A66">
        <w:tc>
          <w:tcPr>
            <w:tcW w:w="3261" w:type="dxa"/>
          </w:tcPr>
          <w:p w:rsidR="0041143E" w:rsidRPr="00062FDF" w:rsidRDefault="0041143E" w:rsidP="00E4069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1143E" w:rsidRPr="00062FDF" w:rsidRDefault="0041143E" w:rsidP="000434CE">
            <w:pPr>
              <w:rPr>
                <w:sz w:val="18"/>
                <w:szCs w:val="18"/>
              </w:rPr>
            </w:pPr>
            <w:r w:rsidRPr="00062FDF">
              <w:rPr>
                <w:sz w:val="18"/>
                <w:szCs w:val="18"/>
              </w:rPr>
              <w:t>Olives</w:t>
            </w:r>
          </w:p>
        </w:tc>
        <w:tc>
          <w:tcPr>
            <w:tcW w:w="3686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1143E" w:rsidRPr="00062FDF" w:rsidRDefault="0041143E">
            <w:pPr>
              <w:rPr>
                <w:sz w:val="18"/>
                <w:szCs w:val="18"/>
              </w:rPr>
            </w:pPr>
          </w:p>
        </w:tc>
      </w:tr>
    </w:tbl>
    <w:p w:rsidR="0041143E" w:rsidRDefault="00F23451" w:rsidP="0041143E">
      <w:pPr>
        <w:pStyle w:val="Heading2"/>
        <w:shd w:val="clear" w:color="auto" w:fill="DBE5F1" w:themeFill="accent1" w:themeFillTint="33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</w:p>
    <w:p w:rsidR="0041143E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</w:rPr>
      </w:pPr>
      <w:r w:rsidRPr="00F23451">
        <w:rPr>
          <w:u w:val="single"/>
        </w:rPr>
        <w:t>Substitute brown for white</w:t>
      </w:r>
    </w:p>
    <w:p w:rsidR="0041143E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</w:rPr>
      </w:pPr>
      <w:r w:rsidRPr="00F23451">
        <w:rPr>
          <w:u w:val="single"/>
        </w:rPr>
        <w:t xml:space="preserve">Try and have fruit or vegetables with every meal and snack – it will help you make good choices. </w:t>
      </w:r>
    </w:p>
    <w:p w:rsidR="0041143E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  <w:lang w:val="en-AU"/>
        </w:rPr>
      </w:pPr>
      <w:r w:rsidRPr="00F23451">
        <w:rPr>
          <w:u w:val="single"/>
        </w:rPr>
        <w:t>Don’t peel fruit or vegetables</w:t>
      </w:r>
      <w:r w:rsidRPr="00E74AEB">
        <w:rPr>
          <w:u w:val="single"/>
          <w:lang w:val="en-AU"/>
        </w:rPr>
        <w:t xml:space="preserve"> </w:t>
      </w:r>
    </w:p>
    <w:p w:rsidR="0041143E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  <w:lang w:val="en-AU"/>
        </w:rPr>
      </w:pPr>
      <w:r>
        <w:rPr>
          <w:u w:val="single"/>
          <w:lang w:val="en-AU"/>
        </w:rPr>
        <w:t>Have at least 25</w:t>
      </w:r>
      <w:r w:rsidRPr="00E74AEB">
        <w:rPr>
          <w:u w:val="single"/>
          <w:lang w:val="en-AU"/>
        </w:rPr>
        <w:t>g of fibre per day</w:t>
      </w:r>
      <w:r>
        <w:rPr>
          <w:u w:val="single"/>
          <w:lang w:val="en-AU"/>
        </w:rPr>
        <w:t xml:space="preserve"> </w:t>
      </w:r>
    </w:p>
    <w:p w:rsidR="0041143E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  <w:lang w:val="en-AU"/>
        </w:rPr>
      </w:pPr>
      <w:r>
        <w:rPr>
          <w:u w:val="single"/>
          <w:lang w:val="en-AU"/>
        </w:rPr>
        <w:t>Above 4g of fibre in a serve is good</w:t>
      </w:r>
      <w:r w:rsidRPr="007E7D33">
        <w:rPr>
          <w:u w:val="single"/>
          <w:lang w:val="en-AU"/>
        </w:rPr>
        <w:t xml:space="preserve"> </w:t>
      </w:r>
    </w:p>
    <w:p w:rsidR="0041143E" w:rsidRPr="007E7D33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  <w:lang w:val="en-AU"/>
        </w:rPr>
      </w:pPr>
      <w:r w:rsidRPr="007E7D33">
        <w:rPr>
          <w:u w:val="single"/>
          <w:lang w:val="en-AU"/>
        </w:rPr>
        <w:t>Drink lots of water</w:t>
      </w:r>
    </w:p>
    <w:p w:rsidR="0041143E" w:rsidRPr="00F23451" w:rsidRDefault="0041143E" w:rsidP="0041143E">
      <w:pPr>
        <w:pStyle w:val="Heading2"/>
        <w:shd w:val="clear" w:color="auto" w:fill="DBE5F1" w:themeFill="accent1" w:themeFillTint="33"/>
        <w:ind w:left="-709" w:firstLine="1429"/>
        <w:rPr>
          <w:u w:val="single"/>
        </w:rPr>
      </w:pPr>
    </w:p>
    <w:sectPr w:rsidR="0041143E" w:rsidRPr="00F23451" w:rsidSect="004D0B40">
      <w:pgSz w:w="16838" w:h="11906" w:orient="landscape"/>
      <w:pgMar w:top="142" w:right="14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1FE7"/>
    <w:multiLevelType w:val="hybridMultilevel"/>
    <w:tmpl w:val="49024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B2"/>
    <w:rsid w:val="00011BBB"/>
    <w:rsid w:val="000434CE"/>
    <w:rsid w:val="00062FDF"/>
    <w:rsid w:val="000D0093"/>
    <w:rsid w:val="000E3C54"/>
    <w:rsid w:val="001044F9"/>
    <w:rsid w:val="00241A66"/>
    <w:rsid w:val="0027580A"/>
    <w:rsid w:val="002B6B60"/>
    <w:rsid w:val="00317C4F"/>
    <w:rsid w:val="003A28CA"/>
    <w:rsid w:val="003F551F"/>
    <w:rsid w:val="0041143E"/>
    <w:rsid w:val="004D0B40"/>
    <w:rsid w:val="0063656C"/>
    <w:rsid w:val="00785C20"/>
    <w:rsid w:val="00796904"/>
    <w:rsid w:val="007E7D33"/>
    <w:rsid w:val="008041ED"/>
    <w:rsid w:val="008500B2"/>
    <w:rsid w:val="008623F8"/>
    <w:rsid w:val="0094523E"/>
    <w:rsid w:val="009E3451"/>
    <w:rsid w:val="00A56131"/>
    <w:rsid w:val="00A56F0E"/>
    <w:rsid w:val="00BA4EC3"/>
    <w:rsid w:val="00D050C3"/>
    <w:rsid w:val="00E02121"/>
    <w:rsid w:val="00E32EFD"/>
    <w:rsid w:val="00E52C65"/>
    <w:rsid w:val="00E74AEB"/>
    <w:rsid w:val="00F2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434CE"/>
    <w:rPr>
      <w:b/>
      <w:bCs/>
    </w:rPr>
  </w:style>
  <w:style w:type="paragraph" w:styleId="ListParagraph">
    <w:name w:val="List Paragraph"/>
    <w:basedOn w:val="Normal"/>
    <w:uiPriority w:val="34"/>
    <w:qFormat/>
    <w:rsid w:val="00A561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3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434CE"/>
    <w:rPr>
      <w:b/>
      <w:bCs/>
    </w:rPr>
  </w:style>
  <w:style w:type="paragraph" w:styleId="ListParagraph">
    <w:name w:val="List Paragraph"/>
    <w:basedOn w:val="Normal"/>
    <w:uiPriority w:val="34"/>
    <w:qFormat/>
    <w:rsid w:val="00A561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3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Teakle</dc:creator>
  <cp:lastModifiedBy>Michelle Thomas</cp:lastModifiedBy>
  <cp:revision>11</cp:revision>
  <cp:lastPrinted>2015-09-10T07:18:00Z</cp:lastPrinted>
  <dcterms:created xsi:type="dcterms:W3CDTF">2015-09-10T06:02:00Z</dcterms:created>
  <dcterms:modified xsi:type="dcterms:W3CDTF">2015-09-10T08:50:00Z</dcterms:modified>
</cp:coreProperties>
</file>